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6E" w:rsidRDefault="009F516E" w:rsidP="009F51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6E" w:rsidRDefault="009F516E" w:rsidP="009F516E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b/>
          <w:sz w:val="27"/>
          <w:szCs w:val="27"/>
        </w:rPr>
        <w:t>АДМИНИСТРАЦИИ ЛЕНИНСКОГО СЕЛЬСКОГО ПОСЕЛЕНИЯ</w:t>
      </w:r>
    </w:p>
    <w:p w:rsidR="009F516E" w:rsidRDefault="009F516E" w:rsidP="009F516E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9F516E" w:rsidRDefault="009F516E" w:rsidP="009F516E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F516E" w:rsidRDefault="009F516E" w:rsidP="009F516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28.05.2025                                                                                   №  9</w:t>
      </w:r>
      <w:r w:rsidR="00E03116">
        <w:rPr>
          <w:b w:val="0"/>
          <w:szCs w:val="28"/>
        </w:rPr>
        <w:t>8</w:t>
      </w:r>
    </w:p>
    <w:p w:rsidR="009F516E" w:rsidRDefault="009F516E" w:rsidP="009F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9F516E" w:rsidRDefault="009F516E" w:rsidP="009F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9F516E" w:rsidRDefault="009F516E" w:rsidP="009F5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Уставом муниципального образования Ленинское сельское поселение, решением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Ленинской сельской Думы Слободского района Кировской области № 34/148 от 09.11.2020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</w:t>
      </w:r>
      <w:r>
        <w:rPr>
          <w:rFonts w:ascii="Times New Roman" w:hAnsi="Times New Roman" w:cs="Times New Roman"/>
          <w:sz w:val="28"/>
          <w:szCs w:val="28"/>
        </w:rPr>
        <w:t>обращениями собственников, постановления администрации Ленинского сельского поселения № 65 от 03.04.2025 г. «О подготовке проекта внесения изменений в Генеральный план муниципального образования Ленинское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Слободского района Кировской области»,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Ленинского сельского поселения ПОСТАНОВЛЯЕТ: </w:t>
      </w:r>
    </w:p>
    <w:p w:rsidR="009F516E" w:rsidRDefault="009F516E" w:rsidP="009F5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Провести публичные слушания по утверждению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9F516E" w:rsidRDefault="009F516E" w:rsidP="009F5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Срок проведения публичных слушаний по проекту с 02.06.2025 по 20.06.2025.</w:t>
      </w:r>
    </w:p>
    <w:p w:rsidR="009F516E" w:rsidRDefault="009F516E" w:rsidP="009F5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9F516E" w:rsidRDefault="009F516E" w:rsidP="009F5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 В срок не позднее 02.06.2025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https://admleninskoe.gosuslugi.ru/,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9F516E" w:rsidRDefault="009F516E" w:rsidP="009F516E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Ленинского сельского поселения </w:t>
      </w:r>
      <w:r w:rsidR="00847C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CF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7C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16E" w:rsidRDefault="009F516E" w:rsidP="009F516E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9F516E" w:rsidRDefault="009F516E" w:rsidP="009F516E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по адресу: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https://admleninskoe.gosuslugi.ru/  заключение о результатах проведения публичных слушаний </w:t>
      </w:r>
      <w:r w:rsidR="00847C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CF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7C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16E" w:rsidRDefault="009F516E" w:rsidP="009F516E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Опубликовать настоящее постановление официальном печатном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9F516E" w:rsidRDefault="009F516E" w:rsidP="009F516E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F516E" w:rsidTr="009F516E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16E" w:rsidRDefault="009F51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516E" w:rsidRDefault="009F516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F516E" w:rsidRDefault="009F516E" w:rsidP="009F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16E" w:rsidRDefault="009F516E" w:rsidP="009F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9F516E" w:rsidRDefault="009F516E" w:rsidP="009F516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9F516E" w:rsidRDefault="009F516E" w:rsidP="009F516E">
      <w:pPr>
        <w:spacing w:line="360" w:lineRule="auto"/>
        <w:ind w:firstLine="567"/>
        <w:jc w:val="center"/>
        <w:rPr>
          <w:szCs w:val="20"/>
        </w:rPr>
      </w:pPr>
    </w:p>
    <w:p w:rsidR="009F516E" w:rsidRDefault="009F516E" w:rsidP="009F516E">
      <w:pPr>
        <w:spacing w:line="360" w:lineRule="auto"/>
        <w:ind w:firstLine="567"/>
        <w:rPr>
          <w:szCs w:val="20"/>
        </w:rPr>
      </w:pPr>
    </w:p>
    <w:p w:rsidR="009F516E" w:rsidRDefault="009F516E" w:rsidP="009F516E">
      <w:pPr>
        <w:pStyle w:val="a4"/>
        <w:rPr>
          <w:sz w:val="28"/>
          <w:szCs w:val="28"/>
        </w:rPr>
      </w:pPr>
    </w:p>
    <w:p w:rsidR="009F516E" w:rsidRDefault="009F516E" w:rsidP="009F516E">
      <w:pPr>
        <w:pStyle w:val="a4"/>
        <w:rPr>
          <w:sz w:val="28"/>
          <w:szCs w:val="28"/>
        </w:rPr>
      </w:pPr>
    </w:p>
    <w:p w:rsidR="009F516E" w:rsidRDefault="009F516E" w:rsidP="009F516E">
      <w:pPr>
        <w:pStyle w:val="a4"/>
        <w:rPr>
          <w:sz w:val="28"/>
          <w:szCs w:val="28"/>
        </w:rPr>
      </w:pPr>
    </w:p>
    <w:p w:rsidR="009F516E" w:rsidRDefault="009F516E" w:rsidP="009F516E">
      <w:pPr>
        <w:pStyle w:val="a4"/>
        <w:rPr>
          <w:sz w:val="28"/>
          <w:szCs w:val="28"/>
        </w:rPr>
      </w:pPr>
    </w:p>
    <w:p w:rsidR="009F516E" w:rsidRDefault="009F516E" w:rsidP="009F516E">
      <w:pPr>
        <w:pStyle w:val="a4"/>
        <w:rPr>
          <w:sz w:val="28"/>
          <w:szCs w:val="28"/>
        </w:rPr>
      </w:pPr>
    </w:p>
    <w:p w:rsidR="009F516E" w:rsidRDefault="009F516E" w:rsidP="009F516E">
      <w:pPr>
        <w:pStyle w:val="a4"/>
      </w:pPr>
      <w:r>
        <w:t xml:space="preserve">                                                                                         </w:t>
      </w:r>
    </w:p>
    <w:p w:rsidR="00847CF9" w:rsidRDefault="009F516E" w:rsidP="009F516E">
      <w:pPr>
        <w:pStyle w:val="a4"/>
      </w:pPr>
      <w:r>
        <w:t xml:space="preserve">                                                                                                  </w:t>
      </w:r>
    </w:p>
    <w:p w:rsidR="009F516E" w:rsidRDefault="00847CF9" w:rsidP="009F516E">
      <w:pPr>
        <w:pStyle w:val="a4"/>
      </w:pPr>
      <w:r>
        <w:lastRenderedPageBreak/>
        <w:t xml:space="preserve">                                                                                                          </w:t>
      </w:r>
      <w:r w:rsidR="009F516E">
        <w:t>УТВЕРЖДЕН</w:t>
      </w:r>
    </w:p>
    <w:p w:rsidR="009F516E" w:rsidRDefault="009F516E" w:rsidP="009F516E">
      <w:pPr>
        <w:pStyle w:val="a4"/>
      </w:pPr>
      <w:r>
        <w:t xml:space="preserve">                                                                                                   постановлением главы</w:t>
      </w:r>
    </w:p>
    <w:p w:rsidR="009F516E" w:rsidRDefault="009F516E" w:rsidP="009F516E">
      <w:pPr>
        <w:pStyle w:val="a4"/>
      </w:pPr>
      <w:r>
        <w:t xml:space="preserve">                                                                                                   Ленинского сельского поселения</w:t>
      </w:r>
    </w:p>
    <w:p w:rsidR="009F516E" w:rsidRDefault="009F516E" w:rsidP="009F516E">
      <w:pPr>
        <w:pStyle w:val="a4"/>
      </w:pPr>
      <w:r>
        <w:t xml:space="preserve">                                                                                                   от </w:t>
      </w:r>
      <w:r w:rsidR="00847CF9">
        <w:t>28</w:t>
      </w:r>
      <w:r>
        <w:t>.</w:t>
      </w:r>
      <w:r w:rsidR="00847CF9">
        <w:t>05</w:t>
      </w:r>
      <w:r>
        <w:t>.202</w:t>
      </w:r>
      <w:r w:rsidR="00847CF9">
        <w:t>5</w:t>
      </w:r>
    </w:p>
    <w:p w:rsidR="009F516E" w:rsidRDefault="009F516E" w:rsidP="009F516E">
      <w:pPr>
        <w:pStyle w:val="a4"/>
        <w:jc w:val="center"/>
      </w:pPr>
    </w:p>
    <w:p w:rsidR="009F516E" w:rsidRDefault="009F516E" w:rsidP="009F516E">
      <w:pPr>
        <w:pStyle w:val="a4"/>
        <w:jc w:val="center"/>
        <w:rPr>
          <w:b/>
        </w:rPr>
      </w:pPr>
      <w:r>
        <w:rPr>
          <w:b/>
        </w:rPr>
        <w:t>ПЛАН</w:t>
      </w:r>
    </w:p>
    <w:p w:rsidR="009F516E" w:rsidRDefault="009F516E" w:rsidP="009F516E">
      <w:pPr>
        <w:pStyle w:val="a4"/>
        <w:jc w:val="center"/>
        <w:rPr>
          <w:b/>
        </w:rPr>
      </w:pPr>
      <w:r>
        <w:rPr>
          <w:b/>
        </w:rPr>
        <w:t>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9F516E" w:rsidRDefault="009F516E" w:rsidP="009F516E">
      <w:pPr>
        <w:pStyle w:val="a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467"/>
        <w:gridCol w:w="3590"/>
        <w:gridCol w:w="2753"/>
      </w:tblGrid>
      <w:tr w:rsidR="009F516E" w:rsidTr="009F51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Перечень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Дата, время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Ответственные</w:t>
            </w:r>
          </w:p>
        </w:tc>
      </w:tr>
      <w:tr w:rsidR="009F516E" w:rsidTr="009F51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3"/>
              <w:spacing w:after="0" w:line="278" w:lineRule="atLeast"/>
            </w:pPr>
            <w:r>
              <w:t xml:space="preserve">Ознакомление с экспозицией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</w:pPr>
            <w:r>
              <w:t>с 0</w:t>
            </w:r>
            <w:r w:rsidR="00847CF9">
              <w:t>2.06</w:t>
            </w:r>
            <w:r>
              <w:t>.202</w:t>
            </w:r>
            <w:r w:rsidR="00847CF9">
              <w:t>5</w:t>
            </w:r>
            <w:r>
              <w:t xml:space="preserve"> по </w:t>
            </w:r>
            <w:r w:rsidR="00847CF9">
              <w:t>20</w:t>
            </w:r>
            <w:r>
              <w:t>.</w:t>
            </w:r>
            <w:r w:rsidR="00847CF9">
              <w:t>06</w:t>
            </w:r>
            <w:r>
              <w:t>.202</w:t>
            </w:r>
            <w:r w:rsidR="00847CF9">
              <w:t>5</w:t>
            </w:r>
          </w:p>
          <w:p w:rsidR="009F516E" w:rsidRDefault="009F516E">
            <w:pPr>
              <w:pStyle w:val="a4"/>
            </w:pPr>
            <w:r>
              <w:t>на официальном сайте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 https://admleninskoe.gosuslugi.ru/;</w:t>
            </w:r>
          </w:p>
          <w:p w:rsidR="009F516E" w:rsidRDefault="009F516E">
            <w:pPr>
              <w:pStyle w:val="a4"/>
            </w:pPr>
            <w:r>
              <w:t>в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 по адресу: п. Вахруши, ул. Ленина, 78, </w:t>
            </w:r>
            <w:proofErr w:type="spellStart"/>
            <w:r>
              <w:t>каб</w:t>
            </w:r>
            <w:proofErr w:type="spellEnd"/>
            <w:r>
              <w:t>.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</w:pPr>
            <w:r>
              <w:t>Специалист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, уполномоченный на проведение публичных слушаний </w:t>
            </w:r>
          </w:p>
        </w:tc>
      </w:tr>
      <w:tr w:rsidR="009F516E" w:rsidTr="009F51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E" w:rsidRDefault="009F516E">
            <w:pPr>
              <w:pStyle w:val="a3"/>
              <w:spacing w:after="0" w:line="278" w:lineRule="atLeast"/>
            </w:pPr>
            <w:r>
              <w:t>Собрание для участников публичных слушаний</w:t>
            </w:r>
          </w:p>
          <w:p w:rsidR="009F516E" w:rsidRDefault="009F516E">
            <w:pPr>
              <w:pStyle w:val="a4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847CF9">
            <w:pPr>
              <w:pStyle w:val="a4"/>
            </w:pPr>
            <w:r>
              <w:t>20.06.2025</w:t>
            </w:r>
            <w:r w:rsidR="009F516E">
              <w:t xml:space="preserve"> в 15:00 в актовом зале администрации Ленинского с/</w:t>
            </w:r>
            <w:proofErr w:type="gramStart"/>
            <w:r w:rsidR="009F516E">
              <w:t>п</w:t>
            </w:r>
            <w:proofErr w:type="gramEnd"/>
            <w:r w:rsidR="009F516E">
              <w:t xml:space="preserve"> по адресу: п. Вахруши, ул. Ленина, 78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E" w:rsidRDefault="009F516E">
            <w:pPr>
              <w:pStyle w:val="a4"/>
            </w:pPr>
            <w:r>
              <w:t>Специалист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9F516E" w:rsidRDefault="009F516E">
            <w:pPr>
              <w:pStyle w:val="a4"/>
            </w:pPr>
          </w:p>
        </w:tc>
      </w:tr>
      <w:tr w:rsidR="009F516E" w:rsidTr="009F51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E" w:rsidRDefault="009F516E">
            <w:pPr>
              <w:pStyle w:val="a3"/>
              <w:spacing w:after="0" w:line="278" w:lineRule="atLeast"/>
            </w:pPr>
            <w:r>
              <w:t>Прием предложений и замечаний от участников публичных слушаний</w:t>
            </w:r>
          </w:p>
          <w:p w:rsidR="009F516E" w:rsidRDefault="009F516E">
            <w:pPr>
              <w:pStyle w:val="a4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</w:pPr>
            <w:r>
              <w:t>с 0</w:t>
            </w:r>
            <w:r w:rsidR="00847CF9">
              <w:t>2.06</w:t>
            </w:r>
            <w:r>
              <w:t>.202</w:t>
            </w:r>
            <w:r w:rsidR="00847CF9">
              <w:t>5</w:t>
            </w:r>
            <w:r>
              <w:t xml:space="preserve"> по </w:t>
            </w:r>
            <w:r w:rsidR="00847CF9">
              <w:t>20</w:t>
            </w:r>
            <w:r>
              <w:t>.</w:t>
            </w:r>
            <w:r w:rsidR="00847CF9">
              <w:t>06</w:t>
            </w:r>
            <w:r>
              <w:t>.202</w:t>
            </w:r>
            <w:r w:rsidR="00847CF9">
              <w:t>5</w:t>
            </w:r>
            <w:r>
              <w:t xml:space="preserve">: по электронной почте rubadm@rambler.ru; </w:t>
            </w:r>
          </w:p>
          <w:p w:rsidR="009F516E" w:rsidRDefault="009F516E">
            <w:pPr>
              <w:pStyle w:val="a4"/>
            </w:pPr>
            <w:r>
              <w:t>почтой в бумажном виде по адресу: 613110, Кировская обл., Слободской р-н, п. Вахруши, ул. Ленина, 78</w:t>
            </w:r>
            <w:r>
              <w:rPr>
                <w:vanish/>
              </w:rPr>
              <w:t xml:space="preserve">Слободской р-н, п. л.,ubadm@rambler.ru с/п </w:t>
            </w:r>
            <w:r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9F516E" w:rsidRDefault="009F516E">
            <w:pPr>
              <w:pStyle w:val="a4"/>
            </w:pPr>
            <w:r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E" w:rsidRDefault="009F516E">
            <w:pPr>
              <w:pStyle w:val="a4"/>
            </w:pPr>
            <w:r>
              <w:t>Специалист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9F516E" w:rsidRDefault="009F516E">
            <w:pPr>
              <w:pStyle w:val="a4"/>
            </w:pPr>
          </w:p>
        </w:tc>
      </w:tr>
      <w:tr w:rsidR="009F516E" w:rsidTr="009F51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4"/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>
            <w:pPr>
              <w:pStyle w:val="a3"/>
              <w:spacing w:after="0" w:line="278" w:lineRule="atLeast"/>
            </w:pPr>
            <w: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6E" w:rsidRDefault="009F516E" w:rsidP="00847CF9">
            <w:pPr>
              <w:pStyle w:val="a4"/>
            </w:pPr>
            <w:r>
              <w:t>Не позднее 27.</w:t>
            </w:r>
            <w:r w:rsidR="00847CF9">
              <w:t>06</w:t>
            </w:r>
            <w:r>
              <w:t>.202</w:t>
            </w:r>
            <w:r w:rsidR="00847CF9"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6E" w:rsidRDefault="009F516E">
            <w:pPr>
              <w:pStyle w:val="a4"/>
            </w:pPr>
            <w:r>
              <w:t>Специалист администрации Ленинского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9F516E" w:rsidRDefault="009F516E">
            <w:pPr>
              <w:pStyle w:val="a4"/>
            </w:pPr>
          </w:p>
        </w:tc>
      </w:tr>
    </w:tbl>
    <w:p w:rsidR="009F516E" w:rsidRDefault="009F516E" w:rsidP="009F516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213291" w:rsidRDefault="00213291"/>
    <w:sectPr w:rsidR="00213291" w:rsidSect="0021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E"/>
    <w:rsid w:val="000A35CC"/>
    <w:rsid w:val="00213291"/>
    <w:rsid w:val="00847CF9"/>
    <w:rsid w:val="009F516E"/>
    <w:rsid w:val="00B9169E"/>
    <w:rsid w:val="00E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6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F516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9F516E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F516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F5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6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F516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9F516E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F516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F5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2025-06-03T06:16:00Z</cp:lastPrinted>
  <dcterms:created xsi:type="dcterms:W3CDTF">2025-06-03T06:25:00Z</dcterms:created>
  <dcterms:modified xsi:type="dcterms:W3CDTF">2025-06-03T06:25:00Z</dcterms:modified>
</cp:coreProperties>
</file>